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C026" w14:textId="691DDF53" w:rsidR="00740012" w:rsidRPr="00263FB3" w:rsidRDefault="00C94A34" w:rsidP="00740012">
      <w:pPr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9744" behindDoc="0" locked="0" layoutInCell="0" allowOverlap="1" wp14:anchorId="6D3FC163" wp14:editId="3A0D5024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043DB" w14:textId="292B77A4" w:rsidR="00740012" w:rsidRPr="0057564E" w:rsidRDefault="00740012" w:rsidP="00740012">
      <w:pPr>
        <w:pStyle w:val="Title"/>
        <w:rPr>
          <w:rFonts w:ascii="TH SarabunIT๙" w:hAnsi="TH SarabunIT๙" w:cs="TH SarabunIT๙"/>
          <w:sz w:val="18"/>
          <w:szCs w:val="18"/>
        </w:rPr>
      </w:pPr>
      <w:r w:rsidRPr="0057564E">
        <w:rPr>
          <w:rFonts w:ascii="TH SarabunIT๙" w:hAnsi="TH SarabunIT๙" w:cs="TH SarabunIT๙"/>
          <w:cs/>
        </w:rPr>
        <w:t>บันทึกข้อความ</w:t>
      </w:r>
      <w:r w:rsidRPr="0057564E">
        <w:rPr>
          <w:rFonts w:ascii="TH SarabunIT๙" w:hAnsi="TH SarabunIT๙" w:cs="TH SarabunIT๙"/>
        </w:rPr>
        <w:br/>
      </w:r>
    </w:p>
    <w:p w14:paraId="039D3A6A" w14:textId="77E112D1" w:rsidR="00B1477A" w:rsidRPr="00646DC4" w:rsidRDefault="00B1477A" w:rsidP="00B1477A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                </w:t>
      </w:r>
      <w:r w:rsidR="009A0DE9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</w:t>
      </w:r>
      <w:r w:rsidR="009A0DE9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41D6A80F" w14:textId="2310C055" w:rsidR="00B1477A" w:rsidRPr="00CA324D" w:rsidRDefault="00B1477A" w:rsidP="00B1477A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 w:hint="cs"/>
          <w:color w:val="000000" w:themeColor="text1"/>
          <w:cs/>
        </w:rPr>
        <w:t>อว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</w:r>
      <w:r w:rsidRPr="00CA324D">
        <w:rPr>
          <w:rFonts w:ascii="TH SarabunIT๙" w:hAnsi="TH SarabunIT๙" w:cs="TH SarabunIT๙"/>
          <w:color w:val="000000" w:themeColor="text1"/>
          <w:u w:val="dotted"/>
        </w:rPr>
        <w:t xml:space="preserve"> </w:t>
      </w:r>
    </w:p>
    <w:p w14:paraId="62FA2016" w14:textId="3439BED6" w:rsidR="00B1477A" w:rsidRPr="00646DC4" w:rsidRDefault="00B1477A" w:rsidP="00B1477A">
      <w:pPr>
        <w:tabs>
          <w:tab w:val="right" w:pos="10471"/>
        </w:tabs>
        <w:rPr>
          <w:rFonts w:ascii="TH SarabunIT๙" w:hAnsi="TH SarabunIT๙" w:cs="TH SarabunIT๙"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B1477A">
        <w:rPr>
          <w:rFonts w:ascii="TH SarabunIT๙" w:hAnsi="TH SarabunIT๙" w:cs="TH SarabunIT๙"/>
          <w:color w:val="000000" w:themeColor="text1"/>
          <w:u w:val="dotted"/>
          <w:cs/>
        </w:rPr>
        <w:t>ขอส่งคืนเงินยืมทดรองราชการ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30ADE7A0" w14:textId="28022D78" w:rsidR="00B1477A" w:rsidRPr="00646DC4" w:rsidRDefault="00B1477A" w:rsidP="00B1477A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CA12B9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 xml:space="preserve">    </w:t>
      </w:r>
      <w:r w:rsidR="00CB048A" w:rsidRPr="00CB048A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>รองอธิการบดี (รองศาสตราจารย์ฆณการ ภัณณิพงส์)</w:t>
      </w:r>
      <w:r w:rsidR="00CA12B9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70C79B19" w14:textId="347A70CE" w:rsidR="00B1477A" w:rsidRDefault="00B1477A" w:rsidP="00B1477A">
      <w:pPr>
        <w:pStyle w:val="BodyText2"/>
        <w:tabs>
          <w:tab w:val="left" w:pos="0"/>
          <w:tab w:val="left" w:pos="709"/>
          <w:tab w:val="left" w:pos="4962"/>
          <w:tab w:val="left" w:pos="5103"/>
          <w:tab w:val="left" w:pos="7938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  <w:u w:val="dotted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ลงวันที่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4432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Pr="00C84196">
        <w:rPr>
          <w:rFonts w:ascii="TH SarabunIT๙" w:hAnsi="TH SarabunIT๙" w:cs="TH SarabunIT๙"/>
          <w:sz w:val="28"/>
          <w:szCs w:val="28"/>
          <w:cs/>
        </w:rPr>
        <w:t>ตั้งแต่วัน</w:t>
      </w:r>
      <w:r w:rsidR="00CD472E">
        <w:rPr>
          <w:rFonts w:ascii="TH SarabunIT๙" w:hAnsi="TH SarabunIT๙" w:cs="TH SarabunIT๙" w:hint="cs"/>
          <w:sz w:val="28"/>
          <w:szCs w:val="28"/>
          <w:cs/>
        </w:rPr>
        <w:t>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ถึงวันที่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</w:p>
    <w:p w14:paraId="7BDB7BBB" w14:textId="58464E4D" w:rsidR="00B1477A" w:rsidRDefault="00B1477A" w:rsidP="00B1477A">
      <w:pPr>
        <w:pStyle w:val="BodyText2"/>
        <w:tabs>
          <w:tab w:val="left" w:pos="0"/>
          <w:tab w:val="left" w:pos="709"/>
          <w:tab w:val="left" w:pos="4962"/>
          <w:tab w:val="left" w:pos="5103"/>
          <w:tab w:val="left" w:pos="8080"/>
          <w:tab w:val="right" w:pos="10471"/>
        </w:tabs>
        <w:ind w:right="16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C84196">
        <w:rPr>
          <w:rFonts w:ascii="TH SarabunIT๙" w:hAnsi="TH SarabunIT๙" w:cs="TH SarabunIT๙"/>
          <w:sz w:val="28"/>
          <w:szCs w:val="28"/>
          <w:cs/>
        </w:rPr>
        <w:t>ตามสัญญาเงินยืมเลขที่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จำนวนเงิน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</w:t>
      </w:r>
      <w:r w:rsidR="00F74432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>
        <w:rPr>
          <w:rFonts w:ascii="TH SarabunIT๙" w:hAnsi="TH SarabunIT๙" w:cs="TH SarabunIT๙"/>
          <w:sz w:val="28"/>
          <w:szCs w:val="28"/>
          <w:cs/>
        </w:rPr>
        <w:br/>
      </w:r>
      <w:r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800559">
        <w:rPr>
          <w:rFonts w:ascii="TH SarabunIT๙" w:hAnsi="TH SarabunIT๙" w:cs="TH SarabunIT๙"/>
          <w:sz w:val="28"/>
          <w:szCs w:val="28"/>
          <w:cs/>
        </w:rPr>
        <w:t>)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966D9">
        <w:rPr>
          <w:rFonts w:ascii="TH SarabunIT๙" w:hAnsi="TH SarabunIT๙" w:cs="TH SarabunIT๙" w:hint="cs"/>
          <w:sz w:val="28"/>
          <w:szCs w:val="28"/>
          <w:cs/>
        </w:rPr>
        <w:t>นั้น</w:t>
      </w:r>
    </w:p>
    <w:p w14:paraId="25BDAFFC" w14:textId="28BF43FB" w:rsidR="00B1477A" w:rsidRDefault="00B1477A" w:rsidP="00EC7A34">
      <w:pPr>
        <w:pStyle w:val="BodyText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Pr="00B1477A">
        <w:rPr>
          <w:rFonts w:ascii="TH SarabunIT๙" w:hAnsi="TH SarabunIT๙" w:cs="TH SarabunIT๙"/>
          <w:sz w:val="28"/>
          <w:szCs w:val="28"/>
          <w:cs/>
        </w:rPr>
        <w:t xml:space="preserve">บัดนี้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ข้าพเจ้า</w:t>
      </w:r>
      <w:r w:rsidRPr="00B1477A">
        <w:rPr>
          <w:rFonts w:ascii="TH SarabunIT๙" w:hAnsi="TH SarabunIT๙" w:cs="TH SarabunIT๙"/>
          <w:sz w:val="28"/>
          <w:szCs w:val="28"/>
          <w:cs/>
        </w:rPr>
        <w:t>ได้ดำเนินการดังกล่าว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เสร็จ</w:t>
      </w:r>
      <w:r w:rsidRPr="00B1477A">
        <w:rPr>
          <w:rFonts w:ascii="TH SarabunIT๙" w:hAnsi="TH SarabunIT๙" w:cs="TH SarabunIT๙"/>
          <w:sz w:val="28"/>
          <w:szCs w:val="28"/>
          <w:cs/>
        </w:rPr>
        <w:t>เรียบร้อยแล้ว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1477A">
        <w:rPr>
          <w:rFonts w:ascii="TH SarabunIT๙" w:hAnsi="TH SarabunIT๙" w:cs="TH SarabunIT๙"/>
          <w:sz w:val="28"/>
          <w:szCs w:val="28"/>
          <w:cs/>
        </w:rPr>
        <w:t>จึงขอส่งใช้เงินยืมเป็นใบสำคัญจำนวนเงิน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EC7A34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บาท</w:t>
      </w:r>
    </w:p>
    <w:p w14:paraId="1A9BB3BA" w14:textId="25937D30" w:rsidR="00B1477A" w:rsidRPr="00B1477A" w:rsidRDefault="00B1477A" w:rsidP="00EC7A34">
      <w:pPr>
        <w:pStyle w:val="BodyText2"/>
        <w:tabs>
          <w:tab w:val="left" w:pos="0"/>
          <w:tab w:val="left" w:pos="709"/>
          <w:tab w:val="left" w:pos="3119"/>
          <w:tab w:val="left" w:pos="5103"/>
          <w:tab w:val="left" w:pos="7797"/>
          <w:tab w:val="right" w:pos="10471"/>
        </w:tabs>
        <w:ind w:right="160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B1477A">
        <w:rPr>
          <w:rFonts w:ascii="TH SarabunIT๙" w:hAnsi="TH SarabunIT๙" w:cs="TH SarabunIT๙"/>
          <w:sz w:val="28"/>
          <w:szCs w:val="28"/>
          <w:cs/>
        </w:rPr>
        <w:t>เป็นเงินสด</w:t>
      </w:r>
      <w:r w:rsidR="00EC7A3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 w:rsidRPr="00B1477A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 xml:space="preserve">บาท  </w:t>
      </w:r>
      <w:r w:rsidRPr="00B1477A">
        <w:rPr>
          <w:rFonts w:ascii="TH SarabunIT๙" w:hAnsi="TH SarabunIT๙" w:cs="TH SarabunIT๙"/>
          <w:sz w:val="28"/>
          <w:szCs w:val="28"/>
          <w:cs/>
        </w:rPr>
        <w:t>รวมเป็นเงินทั้งสิ้น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Pr="00B1477A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บาท</w:t>
      </w:r>
      <w:r>
        <w:rPr>
          <w:rFonts w:ascii="TH SarabunIT๙" w:hAnsi="TH SarabunIT๙" w:cs="TH SarabunIT๙"/>
        </w:rPr>
        <w:t xml:space="preserve"> 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และ</w:t>
      </w:r>
      <w:r w:rsidRPr="00B1477A">
        <w:rPr>
          <w:rFonts w:ascii="TH SarabunIT๙" w:hAnsi="TH SarabunIT๙" w:cs="TH SarabunIT๙"/>
          <w:sz w:val="28"/>
          <w:szCs w:val="28"/>
          <w:cs/>
        </w:rPr>
        <w:t>ขอ</w:t>
      </w:r>
      <w:r w:rsidRPr="00B1477A">
        <w:rPr>
          <w:rFonts w:ascii="TH SarabunIT๙" w:hAnsi="TH SarabunIT๙" w:cs="TH SarabunIT๙" w:hint="cs"/>
          <w:sz w:val="28"/>
          <w:szCs w:val="28"/>
          <w:cs/>
        </w:rPr>
        <w:t>ส่งเอกสารหลักฐาน</w:t>
      </w:r>
      <w:r w:rsidR="003966D9" w:rsidRPr="00B1477A">
        <w:rPr>
          <w:rFonts w:ascii="TH SarabunIT๙" w:hAnsi="TH SarabunIT๙" w:cs="TH SarabunIT๙" w:hint="cs"/>
          <w:sz w:val="28"/>
          <w:szCs w:val="28"/>
          <w:cs/>
        </w:rPr>
        <w:t>การ</w:t>
      </w:r>
      <w:r w:rsidR="003966D9">
        <w:rPr>
          <w:rFonts w:ascii="TH SarabunIT๙" w:hAnsi="TH SarabunIT๙" w:cs="TH SarabunIT๙" w:hint="cs"/>
          <w:sz w:val="28"/>
          <w:szCs w:val="28"/>
          <w:cs/>
        </w:rPr>
        <w:t>ส่งคืนเงินยืมทดรองราชการ</w:t>
      </w:r>
      <w:r w:rsidR="003966D9" w:rsidRPr="00B1477A">
        <w:rPr>
          <w:rFonts w:ascii="TH SarabunIT๙" w:hAnsi="TH SarabunIT๙" w:cs="TH SarabunIT๙" w:hint="cs"/>
          <w:sz w:val="28"/>
          <w:szCs w:val="28"/>
          <w:cs/>
        </w:rPr>
        <w:t>มาพร้อมนี้</w:t>
      </w:r>
    </w:p>
    <w:p w14:paraId="7032A5B9" w14:textId="6D48DF4A" w:rsidR="00B1477A" w:rsidRPr="00646DC4" w:rsidRDefault="00B1477A" w:rsidP="00EC7A34">
      <w:pPr>
        <w:spacing w:before="12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6619B499" wp14:editId="634F6676">
                <wp:simplePos x="0" y="0"/>
                <wp:positionH relativeFrom="column">
                  <wp:posOffset>3898087</wp:posOffset>
                </wp:positionH>
                <wp:positionV relativeFrom="paragraph">
                  <wp:posOffset>118034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8FA0E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444DC753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76E485A1" w14:textId="77777777" w:rsidR="00B1477A" w:rsidRPr="004C7E40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9B49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306.95pt;margin-top:9.3pt;width:237pt;height:59.2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n5gwIAABE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" stroked="f">
                <v:textbox>
                  <w:txbxContent>
                    <w:p w14:paraId="4668FA0E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444DC753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76E485A1" w14:textId="77777777" w:rsidR="00B1477A" w:rsidRPr="004C7E40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0CAC6E" w14:textId="416B0B11" w:rsidR="00B1477A" w:rsidRDefault="00E616AD" w:rsidP="00B1477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95F0163" wp14:editId="49A28C2C">
                <wp:simplePos x="0" y="0"/>
                <wp:positionH relativeFrom="margin">
                  <wp:posOffset>3580130</wp:posOffset>
                </wp:positionH>
                <wp:positionV relativeFrom="paragraph">
                  <wp:posOffset>544195</wp:posOffset>
                </wp:positionV>
                <wp:extent cx="3161665" cy="2596515"/>
                <wp:effectExtent l="0" t="0" r="63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76075" w14:textId="04F31ACE" w:rsidR="00B1477A" w:rsidRPr="001F57CB" w:rsidRDefault="00B1477A" w:rsidP="001F57C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CB048A" w:rsidRPr="00CB048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รองอธิการบดี (รองศาสตราจารย์ฆณการ ภัณณิพงส์)</w:t>
                            </w:r>
                          </w:p>
                          <w:p w14:paraId="426C42CB" w14:textId="5C1FA58D" w:rsidR="00B1477A" w:rsidRPr="00E616AD" w:rsidRDefault="00B1477A" w:rsidP="00B1477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pacing w:val="-1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E616AD">
                              <w:rPr>
                                <w:rFonts w:ascii="TH SarabunIT๙" w:hAnsi="TH SarabunIT๙" w:cs="TH SarabunIT๙" w:hint="cs"/>
                                <w:spacing w:val="-14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เห็นควรใช้เงินจาก</w:t>
                            </w:r>
                          </w:p>
                          <w:p w14:paraId="4E4B3ADD" w14:textId="77777777" w:rsidR="00B1477A" w:rsidRPr="00E0057E" w:rsidRDefault="00B1477A" w:rsidP="00B1477A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371E1750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871288A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82CECC1" w14:textId="77777777" w:rsidR="00B1477A" w:rsidRDefault="00B1477A" w:rsidP="00B1477A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7E8391E9" w14:textId="77777777" w:rsidR="00B1477A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88183C5" w14:textId="77777777" w:rsidR="00B1477A" w:rsidRPr="004C7E40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3BA8D43D" w14:textId="77777777" w:rsidR="00B1477A" w:rsidRPr="004C7E40" w:rsidRDefault="00B1477A" w:rsidP="00B1477A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6E3006D" w14:textId="77777777" w:rsidR="00B1477A" w:rsidRPr="00E616AD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5D942E63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37D7F854" w14:textId="77777777" w:rsidR="009670D5" w:rsidRDefault="00B1477A" w:rsidP="009670D5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9670D5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9670D5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="009670D5"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9670D5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35E7FA9" w14:textId="77777777" w:rsidR="009670D5" w:rsidRPr="00CC54CA" w:rsidRDefault="009670D5" w:rsidP="009670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 งานคลัง จภ.</w:t>
                            </w:r>
                          </w:p>
                          <w:p w14:paraId="42E9B158" w14:textId="7E199E39" w:rsidR="00B1477A" w:rsidRPr="00CC54CA" w:rsidRDefault="00B1477A" w:rsidP="009670D5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14:paraId="1A4545F4" w14:textId="77777777" w:rsidR="00B1477A" w:rsidRPr="00740012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F01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81.9pt;margin-top:42.85pt;width:248.95pt;height:204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" stroked="f">
                <v:textbox>
                  <w:txbxContent>
                    <w:p w14:paraId="37E76075" w14:textId="04F31ACE" w:rsidR="00B1477A" w:rsidRPr="001F57CB" w:rsidRDefault="00B1477A" w:rsidP="001F57C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CB048A" w:rsidRPr="00CB048A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รองอธิการบดี (รองศาสตราจารย์ฆณการ ภัณณิพงส์)</w:t>
                      </w:r>
                    </w:p>
                    <w:p w14:paraId="426C42CB" w14:textId="5C1FA58D" w:rsidR="00B1477A" w:rsidRPr="00E616AD" w:rsidRDefault="00B1477A" w:rsidP="00B1477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pacing w:val="-14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E616AD">
                        <w:rPr>
                          <w:rFonts w:ascii="TH SarabunIT๙" w:hAnsi="TH SarabunIT๙" w:cs="TH SarabunIT๙" w:hint="cs"/>
                          <w:spacing w:val="-14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เห็นควรใช้เงินจาก</w:t>
                      </w:r>
                    </w:p>
                    <w:p w14:paraId="4E4B3ADD" w14:textId="77777777" w:rsidR="00B1477A" w:rsidRPr="00E0057E" w:rsidRDefault="00B1477A" w:rsidP="00B1477A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371E1750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871288A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82CECC1" w14:textId="77777777" w:rsidR="00B1477A" w:rsidRDefault="00B1477A" w:rsidP="00B1477A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7E8391E9" w14:textId="77777777" w:rsidR="00B1477A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88183C5" w14:textId="77777777" w:rsidR="00B1477A" w:rsidRPr="004C7E40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3BA8D43D" w14:textId="77777777" w:rsidR="00B1477A" w:rsidRPr="004C7E40" w:rsidRDefault="00B1477A" w:rsidP="00B1477A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56E3006D" w14:textId="77777777" w:rsidR="00B1477A" w:rsidRPr="00E616AD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5D942E63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37D7F854" w14:textId="77777777" w:rsidR="009670D5" w:rsidRDefault="00B1477A" w:rsidP="009670D5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9670D5"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9670D5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="009670D5"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9670D5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35E7FA9" w14:textId="77777777" w:rsidR="009670D5" w:rsidRPr="00CC54CA" w:rsidRDefault="009670D5" w:rsidP="009670D5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 งานคลัง จภ.</w:t>
                      </w:r>
                    </w:p>
                    <w:p w14:paraId="42E9B158" w14:textId="7E199E39" w:rsidR="00B1477A" w:rsidRPr="00CC54CA" w:rsidRDefault="00B1477A" w:rsidP="009670D5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</w:p>
                    <w:p w14:paraId="1A4545F4" w14:textId="77777777" w:rsidR="00B1477A" w:rsidRPr="00740012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7A34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727B90" wp14:editId="4EB3CF0A">
                <wp:simplePos x="0" y="0"/>
                <wp:positionH relativeFrom="margin">
                  <wp:posOffset>0</wp:posOffset>
                </wp:positionH>
                <wp:positionV relativeFrom="paragraph">
                  <wp:posOffset>593090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951F8" w14:textId="14788B94" w:rsidR="00B1477A" w:rsidRPr="001F57CB" w:rsidRDefault="00B1477A" w:rsidP="001F57CB">
                            <w:pPr>
                              <w:tabs>
                                <w:tab w:val="left" w:pos="3686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CB048A" w:rsidRPr="00CB048A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รองอธิการบดี (รองศาสตราจารย์ฆณการ ภัณณิพงส์)</w:t>
                            </w:r>
                          </w:p>
                          <w:p w14:paraId="0AEA7701" w14:textId="77777777" w:rsidR="00B1477A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5FE42805" w14:textId="77777777" w:rsidR="00B1477A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4EE02CAB" w14:textId="77777777" w:rsidR="00B1477A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091E88B2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</w:p>
                          <w:p w14:paraId="736ECFB4" w14:textId="77777777" w:rsidR="00B1477A" w:rsidRDefault="00B1477A" w:rsidP="00B1477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D2331AF" w14:textId="77777777" w:rsidR="00B1477A" w:rsidRPr="00CC54CA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4A360C2C" w14:textId="77777777" w:rsidR="00B1477A" w:rsidRPr="00740012" w:rsidRDefault="00B1477A" w:rsidP="00B1477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7B90" id="Text Box 9" o:spid="_x0000_s1028" type="#_x0000_t202" style="position:absolute;margin-left:0;margin-top:46.7pt;width:261.75pt;height:15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AYInHrcAAAABwEAAA8AAAAAAAAAAAAAAAAA4wQAAGRycy9kb3ducmV2LnhtbFBLBQYAAAAA&#10;BAAEAPMAAADsBQAAAAA=&#10;" stroked="f">
                <v:textbox>
                  <w:txbxContent>
                    <w:p w14:paraId="6E9951F8" w14:textId="14788B94" w:rsidR="00B1477A" w:rsidRPr="001F57CB" w:rsidRDefault="00B1477A" w:rsidP="001F57CB">
                      <w:pPr>
                        <w:tabs>
                          <w:tab w:val="left" w:pos="3686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CB048A" w:rsidRPr="00CB048A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รองอธิการบดี (รองศาสตราจารย์ฆณการ ภัณณิพงส์)</w:t>
                      </w:r>
                    </w:p>
                    <w:p w14:paraId="0AEA7701" w14:textId="77777777" w:rsidR="00B1477A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5FE42805" w14:textId="77777777" w:rsidR="00B1477A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4EE02CAB" w14:textId="77777777" w:rsidR="00B1477A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091E88B2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</w:p>
                    <w:p w14:paraId="736ECFB4" w14:textId="77777777" w:rsidR="00B1477A" w:rsidRDefault="00B1477A" w:rsidP="00B1477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D2331AF" w14:textId="77777777" w:rsidR="00B1477A" w:rsidRPr="00CC54CA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4A360C2C" w14:textId="77777777" w:rsidR="00B1477A" w:rsidRPr="00740012" w:rsidRDefault="00B1477A" w:rsidP="00B1477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FEC7A" w14:textId="77777777" w:rsidR="00B1477A" w:rsidRPr="00646DC4" w:rsidRDefault="00B1477A" w:rsidP="00E616AD">
      <w:pPr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6D0227F" wp14:editId="49C8183C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DC8BB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728A721E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4448CDFA" w14:textId="77777777" w:rsidR="00B1477A" w:rsidRPr="00740012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227F" id="Text Box 10" o:spid="_x0000_s1029" type="#_x0000_t202" style="position:absolute;margin-left:287.85pt;margin-top:107.35pt;width:237pt;height:59.2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nr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" stroked="f">
                <v:textbox>
                  <w:txbxContent>
                    <w:p w14:paraId="167DC8BB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728A721E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4448CDFA" w14:textId="77777777" w:rsidR="00B1477A" w:rsidRPr="00740012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E5FC91A" w14:textId="718FCE46" w:rsidR="00B1477A" w:rsidRPr="00646DC4" w:rsidRDefault="00B1477A" w:rsidP="00E616AD">
      <w:pPr>
        <w:rPr>
          <w:color w:val="000000" w:themeColor="text1"/>
        </w:rPr>
      </w:pPr>
    </w:p>
    <w:p w14:paraId="3BB2E0E8" w14:textId="4DF475AE" w:rsidR="00B1477A" w:rsidRPr="00646DC4" w:rsidRDefault="00E616AD" w:rsidP="00E616AD">
      <w:pPr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7CE46C4" wp14:editId="39082207">
                <wp:simplePos x="0" y="0"/>
                <wp:positionH relativeFrom="margin">
                  <wp:posOffset>-266065</wp:posOffset>
                </wp:positionH>
                <wp:positionV relativeFrom="paragraph">
                  <wp:posOffset>93015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40B82" w14:textId="1C58A234" w:rsidR="00BA5B91" w:rsidRPr="00787CCF" w:rsidRDefault="00BA5B91" w:rsidP="00BA5B91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0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B048A" w:rsidRPr="00CB048A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รองอธิการบดี (รองศาสตราจารย์ฆณการ ภัณณิพงส์)</w:t>
                            </w:r>
                          </w:p>
                          <w:bookmarkEnd w:id="0"/>
                          <w:p w14:paraId="26FA4E99" w14:textId="77777777" w:rsidR="00BA5B91" w:rsidRDefault="00BA5B91" w:rsidP="00BA5B91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E7D42A0" wp14:editId="2672026A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7ED373F2" wp14:editId="11140A25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6BA60B49" w14:textId="77777777" w:rsidR="00BA5B91" w:rsidRPr="00AB5780" w:rsidRDefault="00BA5B91" w:rsidP="00BA5B91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5C0BE934" w14:textId="77777777" w:rsidR="00BA5B91" w:rsidRPr="004C7E40" w:rsidRDefault="00BA5B91" w:rsidP="00BA5B91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FFE4921" w14:textId="77777777" w:rsidR="00BA5B91" w:rsidRPr="00740012" w:rsidRDefault="00BA5B91" w:rsidP="00BA5B91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69485DA3" w14:textId="77777777" w:rsidR="00BA5B91" w:rsidRPr="00E42F81" w:rsidRDefault="00BA5B91" w:rsidP="00BA5B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(นายพสิษฐ์ ศรีสุจริต)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183D3093" w14:textId="77777777" w:rsidR="00BA5B91" w:rsidRPr="00CC54CA" w:rsidRDefault="00BA5B91" w:rsidP="00BA5B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3E0EFFC4" w14:textId="77777777" w:rsidR="00B1477A" w:rsidRPr="00B92499" w:rsidRDefault="00B1477A" w:rsidP="00B1477A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E46C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-20.95pt;margin-top:7.3pt;width:197.5pt;height:1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rAhg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" stroked="f">
                <v:textbox>
                  <w:txbxContent>
                    <w:p w14:paraId="27C40B82" w14:textId="1C58A234" w:rsidR="00BA5B91" w:rsidRPr="00787CCF" w:rsidRDefault="00BA5B91" w:rsidP="00BA5B91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1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B048A" w:rsidRPr="00CB048A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รองอธิการบดี (รองศาสตราจารย์ฆณการ ภัณณิพงส์)</w:t>
                      </w:r>
                    </w:p>
                    <w:bookmarkEnd w:id="1"/>
                    <w:p w14:paraId="26FA4E99" w14:textId="77777777" w:rsidR="00BA5B91" w:rsidRDefault="00BA5B91" w:rsidP="00BA5B91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E7D42A0" wp14:editId="2672026A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7ED373F2" wp14:editId="11140A25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6BA60B49" w14:textId="77777777" w:rsidR="00BA5B91" w:rsidRPr="00AB5780" w:rsidRDefault="00BA5B91" w:rsidP="00BA5B91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5C0BE934" w14:textId="77777777" w:rsidR="00BA5B91" w:rsidRPr="004C7E40" w:rsidRDefault="00BA5B91" w:rsidP="00BA5B91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4FFE4921" w14:textId="77777777" w:rsidR="00BA5B91" w:rsidRPr="00740012" w:rsidRDefault="00BA5B91" w:rsidP="00BA5B91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69485DA3" w14:textId="77777777" w:rsidR="00BA5B91" w:rsidRPr="00E42F81" w:rsidRDefault="00BA5B91" w:rsidP="00BA5B9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(นายพสิษฐ์ ศรีสุจริต)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183D3093" w14:textId="77777777" w:rsidR="00BA5B91" w:rsidRPr="00CC54CA" w:rsidRDefault="00BA5B91" w:rsidP="00BA5B91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3E0EFFC4" w14:textId="77777777" w:rsidR="00B1477A" w:rsidRPr="00B92499" w:rsidRDefault="00B1477A" w:rsidP="00B1477A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B04DD" w14:textId="365369A1" w:rsidR="00B1477A" w:rsidRPr="00646DC4" w:rsidRDefault="003B4B9A" w:rsidP="00B1477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F286915" wp14:editId="2C369D49">
                <wp:simplePos x="0" y="0"/>
                <wp:positionH relativeFrom="margin">
                  <wp:posOffset>3893185</wp:posOffset>
                </wp:positionH>
                <wp:positionV relativeFrom="paragraph">
                  <wp:posOffset>25400</wp:posOffset>
                </wp:positionV>
                <wp:extent cx="2686050" cy="2226945"/>
                <wp:effectExtent l="0" t="0" r="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94C9A" w14:textId="77777777" w:rsidR="003B4B9A" w:rsidRPr="00956AFD" w:rsidRDefault="003B4B9A" w:rsidP="003B4B9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40EF11E" wp14:editId="2C44FC98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อนุมัติ  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noProof/>
                                <w:cs/>
                              </w:rPr>
                              <w:drawing>
                                <wp:inline distT="0" distB="0" distL="0" distR="0" wp14:anchorId="6D9B0DE3" wp14:editId="70709FEB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ไม่อนุมัติ    </w:t>
                            </w:r>
                          </w:p>
                          <w:p w14:paraId="43EC95C6" w14:textId="77777777" w:rsidR="003B4B9A" w:rsidRPr="00956AFD" w:rsidRDefault="003B4B9A" w:rsidP="003B4B9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เนื่องจาก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63AA0FF" w14:textId="77777777" w:rsidR="003B4B9A" w:rsidRPr="00956AFD" w:rsidRDefault="003B4B9A" w:rsidP="003B4B9A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23F4F32" w14:textId="77777777" w:rsidR="003B4B9A" w:rsidRPr="00956AFD" w:rsidRDefault="003B4B9A" w:rsidP="003B4B9A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ลงชื่อ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  <w:t xml:space="preserve">  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01CE14F9" w14:textId="77777777" w:rsidR="003B4B9A" w:rsidRPr="00956AFD" w:rsidRDefault="003B4B9A" w:rsidP="003B4B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956AFD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รองศาสตราจารย์ฆณการ ภัณณิพงส์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 xml:space="preserve">    </w:t>
                            </w:r>
                          </w:p>
                          <w:p w14:paraId="5A0745D5" w14:textId="77777777" w:rsidR="003B4B9A" w:rsidRPr="00956AFD" w:rsidRDefault="003B4B9A" w:rsidP="003B4B9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956AFD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</w:t>
                            </w:r>
                            <w:r w:rsidRPr="00956AFD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 xml:space="preserve"> </w:t>
                            </w:r>
                            <w:r w:rsidRPr="00956AFD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bdr w:val="none" w:sz="0" w:space="0" w:color="auto" w:frame="1"/>
                                <w:cs/>
                              </w:rPr>
                              <w:t>รองอธิการบดี</w:t>
                            </w:r>
                          </w:p>
                          <w:p w14:paraId="48AB6E81" w14:textId="4D63C683" w:rsidR="00B1477A" w:rsidRPr="001F57CB" w:rsidRDefault="00B1477A" w:rsidP="007F0B0D">
                            <w:pPr>
                              <w:tabs>
                                <w:tab w:val="left" w:pos="3119"/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</w:p>
                          <w:p w14:paraId="73BB37BB" w14:textId="77777777" w:rsidR="00B1477A" w:rsidRPr="00B92499" w:rsidRDefault="00B1477A" w:rsidP="00B1477A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86915" id="Text Box 11" o:spid="_x0000_s1031" type="#_x0000_t202" style="position:absolute;margin-left:306.55pt;margin-top:2pt;width:211.5pt;height:175.3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mFhQIAABk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" stroked="f">
                <v:textbox>
                  <w:txbxContent>
                    <w:p w14:paraId="52A94C9A" w14:textId="77777777" w:rsidR="003B4B9A" w:rsidRPr="00956AFD" w:rsidRDefault="003B4B9A" w:rsidP="003B4B9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Pr="00956AFD">
                        <w:rPr>
                          <w:rFonts w:ascii="TH SarabunIT๙" w:hAnsi="TH SarabunIT๙" w:cs="TH SarabunIT๙" w:hint="cs"/>
                          <w:noProof/>
                          <w:cs/>
                        </w:rPr>
                        <w:drawing>
                          <wp:inline distT="0" distB="0" distL="0" distR="0" wp14:anchorId="640EF11E" wp14:editId="2C44FC98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 xml:space="preserve">อนุมัติ  </w:t>
                      </w:r>
                      <w:r w:rsidRPr="00956AFD">
                        <w:rPr>
                          <w:rFonts w:ascii="TH SarabunIT๙" w:hAnsi="TH SarabunIT๙" w:cs="TH SarabunIT๙" w:hint="cs"/>
                          <w:noProof/>
                          <w:cs/>
                        </w:rPr>
                        <w:drawing>
                          <wp:inline distT="0" distB="0" distL="0" distR="0" wp14:anchorId="6D9B0DE3" wp14:editId="70709FEB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 xml:space="preserve"> ไม่อนุมัติ    </w:t>
                      </w:r>
                    </w:p>
                    <w:p w14:paraId="43EC95C6" w14:textId="77777777" w:rsidR="003B4B9A" w:rsidRPr="00956AFD" w:rsidRDefault="003B4B9A" w:rsidP="003B4B9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เนื่องจาก</w:t>
                      </w:r>
                      <w:r w:rsidRPr="00956AFD"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663AA0FF" w14:textId="77777777" w:rsidR="003B4B9A" w:rsidRPr="00956AFD" w:rsidRDefault="003B4B9A" w:rsidP="003B4B9A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</w:rPr>
                      </w:pPr>
                      <w:r w:rsidRPr="00956AFD">
                        <w:rPr>
                          <w:rFonts w:ascii="TH SarabunIT๙" w:hAnsi="TH SarabunIT๙" w:cs="TH SarabunIT๙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723F4F32" w14:textId="77777777" w:rsidR="003B4B9A" w:rsidRPr="00956AFD" w:rsidRDefault="003B4B9A" w:rsidP="003B4B9A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ลงชื่อ</w:t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  <w:t xml:space="preserve"> </w:t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  <w:t xml:space="preserve">  </w:t>
                      </w:r>
                      <w:r w:rsidRPr="00956AFD"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01CE14F9" w14:textId="77777777" w:rsidR="003B4B9A" w:rsidRPr="00956AFD" w:rsidRDefault="003B4B9A" w:rsidP="003B4B9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956AFD">
                        <w:rPr>
                          <w:rFonts w:ascii="TH SarabunIT๙" w:hAnsi="TH SarabunIT๙" w:cs="TH SarabunIT๙"/>
                          <w:cs/>
                        </w:rPr>
                        <w:t>รองศาสตราจารย์ฆณการ ภัณณิพงส์</w:t>
                      </w:r>
                      <w:r w:rsidRPr="00956AFD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956AFD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 xml:space="preserve">    </w:t>
                      </w:r>
                    </w:p>
                    <w:p w14:paraId="5A0745D5" w14:textId="77777777" w:rsidR="003B4B9A" w:rsidRPr="00956AFD" w:rsidRDefault="003B4B9A" w:rsidP="003B4B9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956AFD">
                        <w:rPr>
                          <w:rFonts w:ascii="TH SarabunIT๙" w:hAnsi="TH SarabunIT๙" w:cs="TH SarabunIT๙"/>
                          <w:cs/>
                        </w:rPr>
                        <w:t>ตำแหน่ง</w:t>
                      </w:r>
                      <w:r w:rsidRPr="00956AFD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 xml:space="preserve"> </w:t>
                      </w:r>
                      <w:r w:rsidRPr="00956AFD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bdr w:val="none" w:sz="0" w:space="0" w:color="auto" w:frame="1"/>
                          <w:cs/>
                        </w:rPr>
                        <w:t>รองอธิการบดี</w:t>
                      </w:r>
                    </w:p>
                    <w:p w14:paraId="48AB6E81" w14:textId="4D63C683" w:rsidR="00B1477A" w:rsidRPr="001F57CB" w:rsidRDefault="00B1477A" w:rsidP="007F0B0D">
                      <w:pPr>
                        <w:tabs>
                          <w:tab w:val="left" w:pos="3119"/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</w:p>
                    <w:p w14:paraId="73BB37BB" w14:textId="77777777" w:rsidR="00B1477A" w:rsidRPr="00B92499" w:rsidRDefault="00B1477A" w:rsidP="00B1477A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77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ACEA76" wp14:editId="70ABA8F9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5EBC5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A52D543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6CC2602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20DAFD2F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0C2FC17B" w14:textId="77777777" w:rsidR="00B1477A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1F1E3126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45051C0" w14:textId="77777777" w:rsidR="00B1477A" w:rsidRPr="00FA69CE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EA76" id="Text Box 12" o:spid="_x0000_s1033" type="#_x0000_t202" style="position:absolute;margin-left:13.65pt;margin-top:578.75pt;width:206.45pt;height:142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41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x9xGt2pey/oB&#10;JKwkCAx0CpMPFq1UPzAaYYrkWH/fUsUw6j4IeAYpiSI7dtwmiuchbNT5yfr8hIoKoHJsMJqWSzON&#10;qu2g+KaFSNPDE/Iank7Dnaifsjo8OJgUjtthqtlRdL53Xk+zd/EL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OgCnjW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5AA5EBC5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A52D543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6CC2602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20DAFD2F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0C2FC17B" w14:textId="77777777" w:rsidR="00B1477A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1F1E3126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645051C0" w14:textId="77777777" w:rsidR="00B1477A" w:rsidRPr="00FA69CE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77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7E5F2F" wp14:editId="7F1631F6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D0F82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528E97C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D920C3F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56EC8A54" w14:textId="77777777" w:rsidR="00B1477A" w:rsidRPr="00FA69CE" w:rsidRDefault="00B1477A" w:rsidP="00B147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B839042" w14:textId="77777777" w:rsidR="00B1477A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1142025B" w14:textId="77777777" w:rsidR="00B1477A" w:rsidRPr="00FA69CE" w:rsidRDefault="00B1477A" w:rsidP="00B1477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2C611063" w14:textId="77777777" w:rsidR="00B1477A" w:rsidRPr="00FA69CE" w:rsidRDefault="00B1477A" w:rsidP="00B1477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E5F2F" id="Text Box 13" o:spid="_x0000_s1034" type="#_x0000_t202" style="position:absolute;margin-left:13.65pt;margin-top:578.75pt;width:206.45pt;height:142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0N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I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CqDu0N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785D0F82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528E97C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D920C3F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56EC8A54" w14:textId="77777777" w:rsidR="00B1477A" w:rsidRPr="00FA69CE" w:rsidRDefault="00B1477A" w:rsidP="00B1477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B839042" w14:textId="77777777" w:rsidR="00B1477A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1142025B" w14:textId="77777777" w:rsidR="00B1477A" w:rsidRPr="00FA69CE" w:rsidRDefault="00B1477A" w:rsidP="00B1477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2C611063" w14:textId="77777777" w:rsidR="00B1477A" w:rsidRPr="00FA69CE" w:rsidRDefault="00B1477A" w:rsidP="00B1477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6714C" w14:textId="77777777" w:rsidR="00B1477A" w:rsidRPr="00646DC4" w:rsidRDefault="00B1477A" w:rsidP="00B1477A">
      <w:pPr>
        <w:spacing w:before="240"/>
        <w:rPr>
          <w:color w:val="000000" w:themeColor="text1"/>
        </w:rPr>
      </w:pPr>
    </w:p>
    <w:p w14:paraId="38553060" w14:textId="77777777" w:rsidR="00B1477A" w:rsidRDefault="00B1477A" w:rsidP="00B1477A">
      <w:pPr>
        <w:spacing w:before="240"/>
        <w:rPr>
          <w:rFonts w:cs="Cordia New"/>
          <w:color w:val="000000" w:themeColor="text1"/>
        </w:rPr>
      </w:pPr>
      <w:bookmarkStart w:id="2" w:name="_GoBack"/>
      <w:bookmarkEnd w:id="2"/>
    </w:p>
    <w:p w14:paraId="372D9C75" w14:textId="6E8DB7D5" w:rsidR="00B1477A" w:rsidRPr="00646DC4" w:rsidRDefault="00B1477A" w:rsidP="00E616AD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</w:t>
      </w:r>
      <w:r w:rsidRPr="00CF07D2">
        <w:rPr>
          <w:rFonts w:ascii="TH SarabunIT๙" w:hAnsi="TH SarabunIT๙" w:cs="TH SarabunIT๙"/>
          <w:color w:val="000000" w:themeColor="text1"/>
          <w:cs/>
        </w:rPr>
        <w:t>-----------</w:t>
      </w:r>
      <w:r w:rsidRPr="00646DC4">
        <w:rPr>
          <w:rFonts w:cs="Cordia New"/>
          <w:color w:val="000000" w:themeColor="text1"/>
          <w:cs/>
        </w:rPr>
        <w:t>---------------</w:t>
      </w:r>
    </w:p>
    <w:p w14:paraId="6BD7F637" w14:textId="3DE9A686" w:rsidR="00B1477A" w:rsidRPr="00646DC4" w:rsidRDefault="00B1477A" w:rsidP="00B1477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570D8148" w14:textId="3805A915" w:rsidR="00B1477A" w:rsidRPr="00646DC4" w:rsidRDefault="009A0DE9" w:rsidP="00E616AD">
      <w:pPr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920FAC">
        <w:rPr>
          <w:rFonts w:ascii="TH SarabunIT๙" w:hAnsi="TH SarabunIT๙" w:cs="TH SarabunIT๙"/>
          <w:noProof/>
          <w:color w:val="000000" w:themeColor="text1"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E80CDF3" wp14:editId="0558903A">
                <wp:simplePos x="0" y="0"/>
                <wp:positionH relativeFrom="margin">
                  <wp:posOffset>3035935</wp:posOffset>
                </wp:positionH>
                <wp:positionV relativeFrom="paragraph">
                  <wp:posOffset>10160</wp:posOffset>
                </wp:positionV>
                <wp:extent cx="3648075" cy="990600"/>
                <wp:effectExtent l="0" t="0" r="28575" b="1905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49E7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ยืมจำนวนเงิน...........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 บาท ใบยืมที่.....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............................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</w:p>
                          <w:p w14:paraId="1C74E60E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ใช้จำนวน..................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 xml:space="preserve">...... บาท 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วันที่ ........................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บ/ค....................</w:t>
                            </w:r>
                          </w:p>
                          <w:p w14:paraId="4BAA7755" w14:textId="77777777" w:rsidR="001F57CB" w:rsidRPr="00475FDF" w:rsidRDefault="001F57CB" w:rsidP="00475FDF">
                            <w:pPr>
                              <w:spacing w:before="12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คืนเงินสด...............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 บาท วันที่....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........ ง/ส.......</w:t>
                            </w:r>
                            <w:r w:rsidRPr="00475FDF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475FDF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DF3" id="กล่องข้อความ 2" o:spid="_x0000_s1035" type="#_x0000_t202" style="position:absolute;margin-left:239.05pt;margin-top:.8pt;width:287.25pt;height:7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">
                <v:textbox>
                  <w:txbxContent>
                    <w:p w14:paraId="205949E7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ยืมจำนวนเงิน...........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 บาท ใบยืมที่.....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............................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</w:p>
                    <w:p w14:paraId="1C74E60E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ใช้จำนวน..................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 xml:space="preserve">...... บาท 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วันที่ ........................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บ/ค....................</w:t>
                      </w:r>
                    </w:p>
                    <w:p w14:paraId="4BAA7755" w14:textId="77777777" w:rsidR="001F57CB" w:rsidRPr="00475FDF" w:rsidRDefault="001F57CB" w:rsidP="00475FDF">
                      <w:pPr>
                        <w:spacing w:before="120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คืนเงินสด...............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 บาท วันที่....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........ ง/ส.......</w:t>
                      </w:r>
                      <w:r w:rsidRPr="00475FDF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.........</w:t>
                      </w:r>
                      <w:r w:rsidRPr="00475FDF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77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="00B1477A"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="00B1477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3C25972D" w14:textId="3757882D" w:rsidR="00B1477A" w:rsidRPr="00740012" w:rsidRDefault="00B1477A" w:rsidP="00E616AD">
      <w:pPr>
        <w:tabs>
          <w:tab w:val="center" w:pos="1134"/>
        </w:tabs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>
        <w:rPr>
          <w:rFonts w:ascii="TH SarabunIT๙" w:hAnsi="TH SarabunIT๙" w:cs="TH SarabunIT๙"/>
          <w:u w:val="dotted"/>
        </w:rPr>
        <w:t xml:space="preserve">    </w:t>
      </w:r>
      <w:r>
        <w:rPr>
          <w:rFonts w:ascii="TH SarabunIT๙" w:hAnsi="TH SarabunIT๙" w:cs="TH SarabunIT๙"/>
          <w:u w:val="dotted"/>
        </w:rPr>
        <w:tab/>
      </w:r>
      <w:r w:rsidRPr="004C7E40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 xml:space="preserve">  </w:t>
      </w:r>
      <w:r>
        <w:rPr>
          <w:rFonts w:ascii="TH SarabunIT๙" w:hAnsi="TH SarabunIT๙" w:cs="TH SarabunIT๙"/>
          <w:u w:val="dotted"/>
        </w:rPr>
        <w:tab/>
      </w:r>
    </w:p>
    <w:p w14:paraId="09256208" w14:textId="77777777" w:rsidR="00B1477A" w:rsidRDefault="00B1477A" w:rsidP="00EC7A34">
      <w:pPr>
        <w:tabs>
          <w:tab w:val="center" w:pos="1008"/>
        </w:tabs>
        <w:rPr>
          <w:rFonts w:ascii="TH SarabunIT๙" w:hAnsi="TH SarabunIT๙" w:cs="TH SarabunIT๙"/>
          <w:color w:val="000000" w:themeColor="text1"/>
          <w:sz w:val="26"/>
          <w:szCs w:val="2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066F6C84" w14:textId="7016DC13" w:rsidR="00B92499" w:rsidRDefault="00B1477A" w:rsidP="00EC7A34">
      <w:pPr>
        <w:rPr>
          <w:cs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B92499" w:rsidSect="00E616AD">
      <w:headerReference w:type="default" r:id="rId10"/>
      <w:footerReference w:type="default" r:id="rId11"/>
      <w:pgSz w:w="11906" w:h="16838"/>
      <w:pgMar w:top="568" w:right="566" w:bottom="0" w:left="709" w:header="284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E35C0" w14:textId="77777777" w:rsidR="007D2B90" w:rsidRDefault="007D2B90" w:rsidP="002B1A85">
      <w:r>
        <w:separator/>
      </w:r>
    </w:p>
  </w:endnote>
  <w:endnote w:type="continuationSeparator" w:id="0">
    <w:p w14:paraId="6401B257" w14:textId="77777777" w:rsidR="007D2B90" w:rsidRDefault="007D2B90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A8AD" w14:textId="413BB88C" w:rsidR="00EB7F52" w:rsidRPr="00EB7F52" w:rsidRDefault="00EB7F52" w:rsidP="00EB7F52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EB7F52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9A0DE9">
      <w:rPr>
        <w:rFonts w:ascii="TH SarabunIT๙" w:hAnsi="TH SarabunIT๙" w:cs="TH SarabunIT๙" w:hint="cs"/>
        <w:b/>
        <w:bCs/>
        <w:i/>
        <w:iCs/>
        <w:szCs w:val="28"/>
        <w:cs/>
      </w:rPr>
      <w:t>ต</w:t>
    </w:r>
    <w:r w:rsidR="00910AFF">
      <w:rPr>
        <w:rFonts w:ascii="TH SarabunIT๙" w:hAnsi="TH SarabunIT๙" w:cs="TH SarabunIT๙" w:hint="cs"/>
        <w:b/>
        <w:bCs/>
        <w:i/>
        <w:iCs/>
        <w:szCs w:val="28"/>
        <w:cs/>
      </w:rPr>
      <w:t>.ค</w:t>
    </w:r>
    <w:r w:rsidRPr="00EB7F52">
      <w:rPr>
        <w:rFonts w:ascii="TH SarabunIT๙" w:hAnsi="TH SarabunIT๙" w:cs="TH SarabunIT๙"/>
        <w:b/>
        <w:bCs/>
        <w:i/>
        <w:iCs/>
        <w:szCs w:val="28"/>
        <w:cs/>
      </w:rPr>
      <w:t>.6</w:t>
    </w:r>
    <w:r w:rsidR="00CA12B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47D66" w14:textId="77777777" w:rsidR="007D2B90" w:rsidRDefault="007D2B90" w:rsidP="002B1A85">
      <w:r>
        <w:separator/>
      </w:r>
    </w:p>
  </w:footnote>
  <w:footnote w:type="continuationSeparator" w:id="0">
    <w:p w14:paraId="7C129BDC" w14:textId="77777777" w:rsidR="007D2B90" w:rsidRDefault="007D2B90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6632B" w14:textId="5A1B5BEF" w:rsidR="006F5F49" w:rsidRDefault="00024A21" w:rsidP="006F5F49">
    <w:pPr>
      <w:pStyle w:val="Header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 w:hint="cs"/>
        <w:b/>
        <w:bCs/>
        <w:szCs w:val="28"/>
        <w:cs/>
      </w:rPr>
      <w:t>แบบ กค.00</w:t>
    </w:r>
    <w:r w:rsidR="00F25D04">
      <w:rPr>
        <w:rFonts w:ascii="TH SarabunIT๙" w:hAnsi="TH SarabunIT๙" w:cs="TH SarabunIT๙" w:hint="cs"/>
        <w:b/>
        <w:bCs/>
        <w:szCs w:val="28"/>
        <w:cs/>
      </w:rPr>
      <w:t>2</w:t>
    </w:r>
  </w:p>
  <w:p w14:paraId="66A2CA85" w14:textId="0520B116" w:rsidR="00475FDF" w:rsidRPr="00475FDF" w:rsidRDefault="00475FDF" w:rsidP="006F5F49">
    <w:pPr>
      <w:pStyle w:val="Header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475FDF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แบบฟอร์มขอส่งคืนเงินยืมทดรองราชการ</w:t>
    </w:r>
  </w:p>
  <w:p w14:paraId="35B73AD2" w14:textId="77777777" w:rsidR="006F5F49" w:rsidRDefault="006F5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4.25pt;height:13.5pt;visibility:visible;mso-wrap-style:square" o:bullet="t">
        <v:imagedata r:id="rId1" o:title=""/>
      </v:shape>
    </w:pict>
  </w:numPicBullet>
  <w:numPicBullet w:numPicBulletId="1">
    <w:pict>
      <v:shape id="_x0000_i1071" type="#_x0000_t75" style="width:14.25pt;height:13.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24A21"/>
    <w:rsid w:val="00031DEA"/>
    <w:rsid w:val="0004516E"/>
    <w:rsid w:val="00066C8D"/>
    <w:rsid w:val="000A3C19"/>
    <w:rsid w:val="000A6BEC"/>
    <w:rsid w:val="000F02C9"/>
    <w:rsid w:val="00116840"/>
    <w:rsid w:val="001239EF"/>
    <w:rsid w:val="001E13D1"/>
    <w:rsid w:val="001E4336"/>
    <w:rsid w:val="001F57CB"/>
    <w:rsid w:val="00220A87"/>
    <w:rsid w:val="00230C75"/>
    <w:rsid w:val="0024380F"/>
    <w:rsid w:val="00243B04"/>
    <w:rsid w:val="002471E7"/>
    <w:rsid w:val="002B1A85"/>
    <w:rsid w:val="002D5A81"/>
    <w:rsid w:val="002D5DBB"/>
    <w:rsid w:val="002F0E4F"/>
    <w:rsid w:val="00305D51"/>
    <w:rsid w:val="00306315"/>
    <w:rsid w:val="003318DC"/>
    <w:rsid w:val="003361CA"/>
    <w:rsid w:val="00367178"/>
    <w:rsid w:val="003966D9"/>
    <w:rsid w:val="003B4B9A"/>
    <w:rsid w:val="00412BB5"/>
    <w:rsid w:val="00475FDF"/>
    <w:rsid w:val="004B7FBB"/>
    <w:rsid w:val="004D1B9E"/>
    <w:rsid w:val="004E372A"/>
    <w:rsid w:val="004F5926"/>
    <w:rsid w:val="00510BEB"/>
    <w:rsid w:val="0057564E"/>
    <w:rsid w:val="0059553C"/>
    <w:rsid w:val="005C55B3"/>
    <w:rsid w:val="005C5B75"/>
    <w:rsid w:val="006805D4"/>
    <w:rsid w:val="006878A3"/>
    <w:rsid w:val="006B4DE6"/>
    <w:rsid w:val="006D07FE"/>
    <w:rsid w:val="006F5F49"/>
    <w:rsid w:val="007119FC"/>
    <w:rsid w:val="00723418"/>
    <w:rsid w:val="00740012"/>
    <w:rsid w:val="007964B9"/>
    <w:rsid w:val="007D2B90"/>
    <w:rsid w:val="007F0B0D"/>
    <w:rsid w:val="00805389"/>
    <w:rsid w:val="008166F4"/>
    <w:rsid w:val="00871162"/>
    <w:rsid w:val="00871F87"/>
    <w:rsid w:val="008760A3"/>
    <w:rsid w:val="008B4C81"/>
    <w:rsid w:val="008B7989"/>
    <w:rsid w:val="008F0814"/>
    <w:rsid w:val="00910AFF"/>
    <w:rsid w:val="009670D5"/>
    <w:rsid w:val="009A0DE9"/>
    <w:rsid w:val="009D551D"/>
    <w:rsid w:val="009E1E70"/>
    <w:rsid w:val="00A00E53"/>
    <w:rsid w:val="00A434E2"/>
    <w:rsid w:val="00A50055"/>
    <w:rsid w:val="00A664C1"/>
    <w:rsid w:val="00A8782E"/>
    <w:rsid w:val="00B009D3"/>
    <w:rsid w:val="00B024F1"/>
    <w:rsid w:val="00B06511"/>
    <w:rsid w:val="00B124C6"/>
    <w:rsid w:val="00B1477A"/>
    <w:rsid w:val="00B51037"/>
    <w:rsid w:val="00B72F57"/>
    <w:rsid w:val="00B92499"/>
    <w:rsid w:val="00BA1667"/>
    <w:rsid w:val="00BA5B91"/>
    <w:rsid w:val="00BC71BA"/>
    <w:rsid w:val="00C34BDF"/>
    <w:rsid w:val="00C84196"/>
    <w:rsid w:val="00C94A34"/>
    <w:rsid w:val="00CA12B9"/>
    <w:rsid w:val="00CB048A"/>
    <w:rsid w:val="00CC1AF4"/>
    <w:rsid w:val="00CD472E"/>
    <w:rsid w:val="00CF07D2"/>
    <w:rsid w:val="00D171AF"/>
    <w:rsid w:val="00D477E1"/>
    <w:rsid w:val="00DB4403"/>
    <w:rsid w:val="00DF4668"/>
    <w:rsid w:val="00E616AD"/>
    <w:rsid w:val="00E97A22"/>
    <w:rsid w:val="00EB726E"/>
    <w:rsid w:val="00EB7F52"/>
    <w:rsid w:val="00EC7A34"/>
    <w:rsid w:val="00EE100E"/>
    <w:rsid w:val="00EE5556"/>
    <w:rsid w:val="00F01D05"/>
    <w:rsid w:val="00F25D04"/>
    <w:rsid w:val="00F34550"/>
    <w:rsid w:val="00F7183F"/>
    <w:rsid w:val="00F73972"/>
    <w:rsid w:val="00F74432"/>
    <w:rsid w:val="00FB620E"/>
    <w:rsid w:val="00FB6966"/>
    <w:rsid w:val="00FD1BA2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697DB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7D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Strong">
    <w:name w:val="Strong"/>
    <w:basedOn w:val="DefaultParagraphFont"/>
    <w:uiPriority w:val="22"/>
    <w:qFormat/>
    <w:rsid w:val="00CF0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47290-154B-41BC-B69B-71092DD9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10</cp:revision>
  <cp:lastPrinted>2023-11-03T07:11:00Z</cp:lastPrinted>
  <dcterms:created xsi:type="dcterms:W3CDTF">2023-11-03T07:12:00Z</dcterms:created>
  <dcterms:modified xsi:type="dcterms:W3CDTF">2025-08-01T09:15:00Z</dcterms:modified>
</cp:coreProperties>
</file>